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Ruimtelijke Kwaliteit 2024-01-17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4/17-januari/13:00/Vergadering-Commissie-Ruimtelijke-Kwaliteit-d-d-17-januari-2024-om-9-30-uur-Vergadercentrum-Rogstaekerskamer/Agenda-Commissie-Ruimtelijke-Kwaliteit-2024-01-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0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